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41" w:rsidRDefault="00601B95" w:rsidP="00601B9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Информация о специальных условиях охраны здоровья</w:t>
      </w:r>
    </w:p>
    <w:p w:rsidR="00601B95" w:rsidRPr="00601B95" w:rsidRDefault="00601B95" w:rsidP="00601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саду </w:t>
      </w:r>
      <w:r w:rsidRPr="00601B95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Pr="00601B95">
        <w:rPr>
          <w:rFonts w:ascii="Times New Roman" w:hAnsi="Times New Roman" w:cs="Times New Roman"/>
          <w:sz w:val="24"/>
          <w:szCs w:val="24"/>
        </w:rPr>
        <w:t xml:space="preserve"> медицинский и процедурный кабинеты и палата изолятора. В штате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95">
        <w:rPr>
          <w:rFonts w:ascii="Times New Roman" w:hAnsi="Times New Roman" w:cs="Times New Roman"/>
          <w:sz w:val="24"/>
          <w:szCs w:val="24"/>
        </w:rPr>
        <w:t>учреждения есть медицинская сестра, которая организ</w:t>
      </w:r>
      <w:r>
        <w:rPr>
          <w:rFonts w:ascii="Times New Roman" w:hAnsi="Times New Roman" w:cs="Times New Roman"/>
          <w:sz w:val="24"/>
          <w:szCs w:val="24"/>
        </w:rPr>
        <w:t xml:space="preserve">ует систематический контроль за </w:t>
      </w:r>
      <w:r w:rsidRPr="00601B95">
        <w:rPr>
          <w:rFonts w:ascii="Times New Roman" w:hAnsi="Times New Roman" w:cs="Times New Roman"/>
          <w:sz w:val="24"/>
          <w:szCs w:val="24"/>
        </w:rPr>
        <w:t>состоянием здоровья воспитанников, проводит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для воспитателей, </w:t>
      </w:r>
      <w:r w:rsidRPr="00601B95">
        <w:rPr>
          <w:rFonts w:ascii="Times New Roman" w:hAnsi="Times New Roman" w:cs="Times New Roman"/>
          <w:sz w:val="24"/>
          <w:szCs w:val="24"/>
        </w:rPr>
        <w:t>родителей, профилактические мероприятия по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редупреждению заболеваний среди </w:t>
      </w:r>
      <w:r w:rsidRPr="00601B95">
        <w:rPr>
          <w:rFonts w:ascii="Times New Roman" w:hAnsi="Times New Roman" w:cs="Times New Roman"/>
          <w:sz w:val="24"/>
          <w:szCs w:val="24"/>
        </w:rPr>
        <w:t>воспитанников (</w:t>
      </w:r>
      <w:proofErr w:type="spellStart"/>
      <w:r w:rsidRPr="00601B95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Pr="00601B95">
        <w:rPr>
          <w:rFonts w:ascii="Times New Roman" w:hAnsi="Times New Roman" w:cs="Times New Roman"/>
          <w:sz w:val="24"/>
          <w:szCs w:val="24"/>
        </w:rPr>
        <w:t>), проводит антропометрические измерения.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>В медицинском кабинете также осуществляется: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временное изолирование заболевших детей.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оформление и хранение медицинских карт детей, медицинской документации.</w:t>
      </w:r>
    </w:p>
    <w:p w:rsidR="00601B95" w:rsidRPr="00601B95" w:rsidRDefault="00601B95" w:rsidP="00601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>С целью охраны и укрепления здоровья детей в детском саду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1B95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полноценное ф</w:t>
      </w:r>
      <w:r>
        <w:rPr>
          <w:rFonts w:ascii="Times New Roman" w:hAnsi="Times New Roman" w:cs="Times New Roman"/>
          <w:sz w:val="24"/>
          <w:szCs w:val="24"/>
        </w:rPr>
        <w:t xml:space="preserve">изическое развитие </w:t>
      </w:r>
      <w:r w:rsidRPr="00601B95">
        <w:rPr>
          <w:rFonts w:ascii="Times New Roman" w:hAnsi="Times New Roman" w:cs="Times New Roman"/>
          <w:sz w:val="24"/>
          <w:szCs w:val="24"/>
        </w:rPr>
        <w:t>детей, их оздоровление, профилактику заболеваний, кор</w:t>
      </w:r>
      <w:r>
        <w:rPr>
          <w:rFonts w:ascii="Times New Roman" w:hAnsi="Times New Roman" w:cs="Times New Roman"/>
          <w:sz w:val="24"/>
          <w:szCs w:val="24"/>
        </w:rPr>
        <w:t xml:space="preserve">рекцию отклонений в здоровье, в </w:t>
      </w:r>
      <w:r w:rsidRPr="00601B95">
        <w:rPr>
          <w:rFonts w:ascii="Times New Roman" w:hAnsi="Times New Roman" w:cs="Times New Roman"/>
          <w:sz w:val="24"/>
          <w:szCs w:val="24"/>
        </w:rPr>
        <w:t>том числе инвалидов и лиц с ОВЗ.</w:t>
      </w:r>
    </w:p>
    <w:p w:rsidR="00601B95" w:rsidRPr="00601B95" w:rsidRDefault="00601B95" w:rsidP="00601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>В образовательном учреждении с целью охраны здоровья воспитанников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95">
        <w:rPr>
          <w:rFonts w:ascii="Times New Roman" w:hAnsi="Times New Roman" w:cs="Times New Roman"/>
          <w:sz w:val="24"/>
          <w:szCs w:val="24"/>
        </w:rPr>
        <w:t>следующее мероприятия: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B95">
        <w:rPr>
          <w:rFonts w:ascii="Times New Roman" w:hAnsi="Times New Roman" w:cs="Times New Roman"/>
          <w:sz w:val="24"/>
          <w:szCs w:val="24"/>
        </w:rPr>
        <w:t>проведение профилактических осмотров;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мероприятия по обеспечению адаптации в образовательном учреждении;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осуществление систематического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за физическим развитием </w:t>
      </w:r>
      <w:r w:rsidRPr="00601B95">
        <w:rPr>
          <w:rFonts w:ascii="Times New Roman" w:hAnsi="Times New Roman" w:cs="Times New Roman"/>
          <w:sz w:val="24"/>
          <w:szCs w:val="24"/>
        </w:rPr>
        <w:t>воспитанников и уровнем их заболеваемости;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обеспечение контроля за сан</w:t>
      </w:r>
      <w:r>
        <w:rPr>
          <w:rFonts w:ascii="Times New Roman" w:hAnsi="Times New Roman" w:cs="Times New Roman"/>
          <w:sz w:val="24"/>
          <w:szCs w:val="24"/>
        </w:rPr>
        <w:t xml:space="preserve">итарно-гигиеническим состоянием </w:t>
      </w:r>
      <w:r w:rsidRPr="00601B9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осуществление контроля за физическим, г</w:t>
      </w:r>
      <w:r>
        <w:rPr>
          <w:rFonts w:ascii="Times New Roman" w:hAnsi="Times New Roman" w:cs="Times New Roman"/>
          <w:sz w:val="24"/>
          <w:szCs w:val="24"/>
        </w:rPr>
        <w:t xml:space="preserve">игиеническим воспитанием детей, </w:t>
      </w:r>
      <w:r w:rsidRPr="00601B95">
        <w:rPr>
          <w:rFonts w:ascii="Times New Roman" w:hAnsi="Times New Roman" w:cs="Times New Roman"/>
          <w:sz w:val="24"/>
          <w:szCs w:val="24"/>
        </w:rPr>
        <w:t>проведением закаливающих мероприятий;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осуществление контроля за выполнением санитарных норм и правил.</w:t>
      </w:r>
    </w:p>
    <w:p w:rsidR="00601B95" w:rsidRPr="00601B95" w:rsidRDefault="00601B95" w:rsidP="00601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proofErr w:type="spellStart"/>
      <w:r w:rsidRPr="00601B9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01B95">
        <w:rPr>
          <w:rFonts w:ascii="Times New Roman" w:hAnsi="Times New Roman" w:cs="Times New Roman"/>
          <w:sz w:val="24"/>
          <w:szCs w:val="24"/>
        </w:rPr>
        <w:t xml:space="preserve"> – педагогический консилиум ДОУ, целью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95">
        <w:rPr>
          <w:rFonts w:ascii="Times New Roman" w:hAnsi="Times New Roman" w:cs="Times New Roman"/>
          <w:sz w:val="24"/>
          <w:szCs w:val="24"/>
        </w:rPr>
        <w:t>создание социализации и адаптации воспит</w:t>
      </w:r>
      <w:r>
        <w:rPr>
          <w:rFonts w:ascii="Times New Roman" w:hAnsi="Times New Roman" w:cs="Times New Roman"/>
          <w:sz w:val="24"/>
          <w:szCs w:val="24"/>
        </w:rPr>
        <w:t xml:space="preserve">анников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1B95">
        <w:rPr>
          <w:rFonts w:ascii="Times New Roman" w:hAnsi="Times New Roman" w:cs="Times New Roman"/>
          <w:sz w:val="24"/>
          <w:szCs w:val="24"/>
        </w:rPr>
        <w:t>педагогического сопровождения.</w:t>
      </w:r>
    </w:p>
    <w:p w:rsidR="00601B95" w:rsidRPr="00601B95" w:rsidRDefault="00601B95" w:rsidP="00601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601B9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01B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выявление трудностей в освоении образовательных программ, особенностей в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 w:rsidRPr="00601B95">
        <w:rPr>
          <w:rFonts w:ascii="Times New Roman" w:hAnsi="Times New Roman" w:cs="Times New Roman"/>
          <w:sz w:val="24"/>
          <w:szCs w:val="24"/>
        </w:rPr>
        <w:t>развитии, социальной адаптаци</w:t>
      </w:r>
      <w:r>
        <w:rPr>
          <w:rFonts w:ascii="Times New Roman" w:hAnsi="Times New Roman" w:cs="Times New Roman"/>
          <w:sz w:val="24"/>
          <w:szCs w:val="24"/>
        </w:rPr>
        <w:t xml:space="preserve">и и поведении воспитанников для </w:t>
      </w:r>
      <w:r w:rsidRPr="00601B95">
        <w:rPr>
          <w:rFonts w:ascii="Times New Roman" w:hAnsi="Times New Roman" w:cs="Times New Roman"/>
          <w:sz w:val="24"/>
          <w:szCs w:val="24"/>
        </w:rPr>
        <w:t>последующего принятия реш</w:t>
      </w:r>
      <w:r>
        <w:rPr>
          <w:rFonts w:ascii="Times New Roman" w:hAnsi="Times New Roman" w:cs="Times New Roman"/>
          <w:sz w:val="24"/>
          <w:szCs w:val="24"/>
        </w:rPr>
        <w:t xml:space="preserve">ений 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01B95">
        <w:rPr>
          <w:rFonts w:ascii="Times New Roman" w:hAnsi="Times New Roman" w:cs="Times New Roman"/>
          <w:sz w:val="24"/>
          <w:szCs w:val="24"/>
        </w:rPr>
        <w:t>педагогического сопровождения.</w:t>
      </w:r>
    </w:p>
    <w:p w:rsidR="00601B95" w:rsidRP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B95">
        <w:rPr>
          <w:rFonts w:ascii="Times New Roman" w:hAnsi="Times New Roman" w:cs="Times New Roman"/>
          <w:sz w:val="24"/>
          <w:szCs w:val="24"/>
        </w:rPr>
        <w:t xml:space="preserve"> разработка рекомендаций по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</w:t>
      </w:r>
      <w:r w:rsidRPr="00601B95">
        <w:rPr>
          <w:rFonts w:ascii="Times New Roman" w:hAnsi="Times New Roman" w:cs="Times New Roman"/>
          <w:sz w:val="24"/>
          <w:szCs w:val="24"/>
        </w:rPr>
        <w:t>сопровождения воспитанников.</w:t>
      </w:r>
    </w:p>
    <w:p w:rsidR="00601B95" w:rsidRDefault="00601B95" w:rsidP="0060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B95">
        <w:rPr>
          <w:rFonts w:ascii="Times New Roman" w:hAnsi="Times New Roman" w:cs="Times New Roman"/>
          <w:sz w:val="24"/>
          <w:szCs w:val="24"/>
        </w:rPr>
        <w:t xml:space="preserve"> консультирование участников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отношений по вопросам </w:t>
      </w:r>
      <w:r w:rsidRPr="00601B95">
        <w:rPr>
          <w:rFonts w:ascii="Times New Roman" w:hAnsi="Times New Roman" w:cs="Times New Roman"/>
          <w:sz w:val="24"/>
          <w:szCs w:val="24"/>
        </w:rPr>
        <w:t>актуального психофизического состояни</w:t>
      </w:r>
      <w:r>
        <w:rPr>
          <w:rFonts w:ascii="Times New Roman" w:hAnsi="Times New Roman" w:cs="Times New Roman"/>
          <w:sz w:val="24"/>
          <w:szCs w:val="24"/>
        </w:rPr>
        <w:t xml:space="preserve">я и возможностей воспитанников; </w:t>
      </w:r>
      <w:r w:rsidRPr="00601B95">
        <w:rPr>
          <w:rFonts w:ascii="Times New Roman" w:hAnsi="Times New Roman" w:cs="Times New Roman"/>
          <w:sz w:val="24"/>
          <w:szCs w:val="24"/>
        </w:rPr>
        <w:t xml:space="preserve">содержания и оказания им </w:t>
      </w:r>
      <w:r w:rsidRPr="00601B95">
        <w:rPr>
          <w:rFonts w:ascii="Times New Roman" w:hAnsi="Times New Roman" w:cs="Times New Roman"/>
          <w:sz w:val="24"/>
          <w:szCs w:val="24"/>
        </w:rPr>
        <w:lastRenderedPageBreak/>
        <w:t>психолого- педагогической помощи,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95">
        <w:rPr>
          <w:rFonts w:ascii="Times New Roman" w:hAnsi="Times New Roman" w:cs="Times New Roman"/>
          <w:sz w:val="24"/>
          <w:szCs w:val="24"/>
        </w:rPr>
        <w:t>специальных условий получения образования.</w:t>
      </w:r>
    </w:p>
    <w:p w:rsidR="00226503" w:rsidRDefault="00226503" w:rsidP="00601B95">
      <w:pPr>
        <w:rPr>
          <w:rFonts w:ascii="Times New Roman" w:hAnsi="Times New Roman" w:cs="Times New Roman"/>
          <w:sz w:val="24"/>
          <w:szCs w:val="24"/>
        </w:rPr>
      </w:pPr>
    </w:p>
    <w:p w:rsidR="00226503" w:rsidRPr="00226503" w:rsidRDefault="00226503" w:rsidP="00226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0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дошкольного учреждения обеспечивается: пропускным режимом, системой</w:t>
      </w:r>
      <w:r w:rsidRPr="00226503">
        <w:rPr>
          <w:rFonts w:ascii="Times New Roman" w:hAnsi="Times New Roman" w:cs="Times New Roman"/>
          <w:sz w:val="24"/>
          <w:szCs w:val="24"/>
        </w:rPr>
        <w:t xml:space="preserve"> </w:t>
      </w:r>
      <w:r w:rsidRPr="0022650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видеонаблюдения, тревожной кнопкой, дежурством сторожей в ночное время. Также детский</w:t>
      </w:r>
      <w:r w:rsidRPr="00226503">
        <w:rPr>
          <w:rFonts w:ascii="Times New Roman" w:hAnsi="Times New Roman" w:cs="Times New Roman"/>
          <w:sz w:val="24"/>
          <w:szCs w:val="24"/>
        </w:rPr>
        <w:t xml:space="preserve"> </w:t>
      </w:r>
      <w:r w:rsidRPr="00226503">
        <w:rPr>
          <w:rFonts w:ascii="Times New Roman" w:hAnsi="Times New Roman" w:cs="Times New Roman"/>
          <w:sz w:val="24"/>
          <w:szCs w:val="24"/>
          <w:shd w:val="clear" w:color="auto" w:fill="FFFFFF"/>
        </w:rPr>
        <w:t>сад оснащён: автоматической системой пожарной сигнализации, которая выведена на пульт</w:t>
      </w:r>
      <w:r w:rsidRPr="00226503">
        <w:rPr>
          <w:rFonts w:ascii="Times New Roman" w:hAnsi="Times New Roman" w:cs="Times New Roman"/>
          <w:sz w:val="24"/>
          <w:szCs w:val="24"/>
        </w:rPr>
        <w:t xml:space="preserve"> п</w:t>
      </w:r>
      <w:r w:rsidRPr="00226503">
        <w:rPr>
          <w:rFonts w:ascii="Times New Roman" w:hAnsi="Times New Roman" w:cs="Times New Roman"/>
          <w:sz w:val="24"/>
          <w:szCs w:val="24"/>
          <w:shd w:val="clear" w:color="auto" w:fill="FFFFFF"/>
        </w:rPr>
        <w:t>ожарной охраны.</w:t>
      </w:r>
      <w:bookmarkStart w:id="0" w:name="_GoBack"/>
      <w:bookmarkEnd w:id="0"/>
    </w:p>
    <w:sectPr w:rsidR="00226503" w:rsidRPr="0022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8"/>
    <w:rsid w:val="00226503"/>
    <w:rsid w:val="002629F8"/>
    <w:rsid w:val="00601B95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887"/>
  <w15:chartTrackingRefBased/>
  <w15:docId w15:val="{47D44F3D-BC98-437D-A3D4-BE934FF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2023-01-25T04:53:00Z</dcterms:created>
  <dcterms:modified xsi:type="dcterms:W3CDTF">2023-01-25T04:58:00Z</dcterms:modified>
</cp:coreProperties>
</file>